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57" w:rsidRPr="00B2747F" w:rsidRDefault="0083780A" w:rsidP="000B6B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27B72" w:rsidRPr="00B274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7B72" w:rsidRPr="00B2747F">
        <w:rPr>
          <w:rFonts w:ascii="Times New Roman" w:hAnsi="Times New Roman" w:cs="Times New Roman"/>
          <w:sz w:val="28"/>
          <w:szCs w:val="28"/>
        </w:rPr>
        <w:t>.19</w:t>
      </w:r>
    </w:p>
    <w:p w:rsidR="00D27B72" w:rsidRDefault="008C131F" w:rsidP="00D27B7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ОСУ</w:t>
      </w:r>
      <w:r w:rsidR="00B2747F" w:rsidRPr="00B2747F">
        <w:rPr>
          <w:rFonts w:ascii="Times New Roman" w:hAnsi="Times New Roman" w:cs="Times New Roman"/>
          <w:b/>
          <w:i/>
          <w:sz w:val="32"/>
          <w:szCs w:val="28"/>
        </w:rPr>
        <w:t xml:space="preserve"> №1</w:t>
      </w:r>
      <w:r>
        <w:rPr>
          <w:rFonts w:ascii="Times New Roman" w:hAnsi="Times New Roman" w:cs="Times New Roman"/>
          <w:b/>
          <w:i/>
          <w:sz w:val="32"/>
          <w:szCs w:val="28"/>
        </w:rPr>
        <w:t>8</w:t>
      </w:r>
      <w:r w:rsidR="00B2747F" w:rsidRPr="00B2747F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D27B72" w:rsidRPr="00B2747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8C131F">
        <w:rPr>
          <w:rFonts w:ascii="Times New Roman" w:hAnsi="Times New Roman" w:cs="Times New Roman"/>
          <w:b/>
          <w:i/>
          <w:sz w:val="32"/>
          <w:szCs w:val="28"/>
        </w:rPr>
        <w:t>Сверхспособности</w:t>
      </w:r>
      <w:proofErr w:type="spellEnd"/>
      <w:r w:rsidRPr="008C131F">
        <w:rPr>
          <w:rFonts w:ascii="Times New Roman" w:hAnsi="Times New Roman" w:cs="Times New Roman"/>
          <w:b/>
          <w:i/>
          <w:sz w:val="32"/>
          <w:szCs w:val="28"/>
        </w:rPr>
        <w:t xml:space="preserve"> человека не есть духовное</w:t>
      </w:r>
      <w:r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D27B72" w:rsidRDefault="00D27B72" w:rsidP="00D27B72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 w:rsidRPr="00D27B7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B92402">
        <w:rPr>
          <w:rFonts w:ascii="Times New Roman" w:hAnsi="Times New Roman" w:cs="Times New Roman"/>
          <w:sz w:val="28"/>
          <w:szCs w:val="28"/>
        </w:rPr>
        <w:t xml:space="preserve">, а что такое </w:t>
      </w:r>
      <w:proofErr w:type="spellStart"/>
      <w:r w:rsidR="00B92402">
        <w:rPr>
          <w:rFonts w:ascii="Times New Roman" w:hAnsi="Times New Roman" w:cs="Times New Roman"/>
          <w:sz w:val="28"/>
          <w:szCs w:val="28"/>
        </w:rPr>
        <w:t>сверхспособности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?"</w:t>
      </w:r>
    </w:p>
    <w:p w:rsidR="001D5AF1" w:rsidRDefault="001D5AF1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 w:rsidRPr="001D5AF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B92402">
        <w:rPr>
          <w:rFonts w:ascii="Times New Roman" w:hAnsi="Times New Roman" w:cs="Times New Roman"/>
          <w:color w:val="000000" w:themeColor="text1"/>
          <w:sz w:val="28"/>
          <w:szCs w:val="28"/>
        </w:rPr>
        <w:t>Сверхспособности</w:t>
      </w:r>
      <w:proofErr w:type="spellEnd"/>
      <w:r w:rsidR="00B92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особые способности, которые не присущи чело</w:t>
      </w:r>
      <w:r w:rsidR="00C108FD">
        <w:rPr>
          <w:rFonts w:ascii="Times New Roman" w:hAnsi="Times New Roman" w:cs="Times New Roman"/>
          <w:color w:val="000000" w:themeColor="text1"/>
          <w:sz w:val="28"/>
          <w:szCs w:val="28"/>
        </w:rPr>
        <w:t>веческим массам, выходящие за рамки навыков обычного человека</w:t>
      </w:r>
      <w:r w:rsidR="006D105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C6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221" w:rsidRDefault="00897221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22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AD26FE">
        <w:rPr>
          <w:rFonts w:ascii="Times New Roman" w:hAnsi="Times New Roman" w:cs="Times New Roman"/>
          <w:sz w:val="28"/>
          <w:szCs w:val="28"/>
        </w:rPr>
        <w:t>Учитель,</w:t>
      </w:r>
      <w:r w:rsidR="00C108FD">
        <w:rPr>
          <w:rFonts w:ascii="Times New Roman" w:hAnsi="Times New Roman" w:cs="Times New Roman"/>
          <w:sz w:val="28"/>
          <w:szCs w:val="28"/>
        </w:rPr>
        <w:t xml:space="preserve"> а какие бывают </w:t>
      </w:r>
      <w:proofErr w:type="spellStart"/>
      <w:r w:rsidR="00C108FD">
        <w:rPr>
          <w:rFonts w:ascii="Times New Roman" w:hAnsi="Times New Roman" w:cs="Times New Roman"/>
          <w:sz w:val="28"/>
          <w:szCs w:val="28"/>
        </w:rPr>
        <w:t>сверхспособности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</w:p>
    <w:p w:rsidR="00F9744D" w:rsidRDefault="00897221" w:rsidP="001C0E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221">
        <w:rPr>
          <w:rFonts w:ascii="Times New Roman" w:hAnsi="Times New Roman" w:cs="Times New Roman"/>
          <w:color w:val="7030A0"/>
          <w:sz w:val="28"/>
          <w:szCs w:val="28"/>
        </w:rPr>
        <w:t>Учитель отвечает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6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2389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10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ясновидение, телепатия, телекинез, </w:t>
      </w:r>
      <w:proofErr w:type="spellStart"/>
      <w:r w:rsidR="00C108FD">
        <w:rPr>
          <w:rFonts w:ascii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="00C10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выход из тела, </w:t>
      </w:r>
      <w:proofErr w:type="spellStart"/>
      <w:r w:rsidR="00C108FD">
        <w:rPr>
          <w:rFonts w:ascii="Times New Roman" w:hAnsi="Times New Roman" w:cs="Times New Roman"/>
          <w:color w:val="000000" w:themeColor="text1"/>
          <w:sz w:val="28"/>
          <w:szCs w:val="28"/>
        </w:rPr>
        <w:t>пирокинез</w:t>
      </w:r>
      <w:proofErr w:type="spellEnd"/>
      <w:r w:rsidR="00C108FD">
        <w:rPr>
          <w:rFonts w:ascii="Times New Roman" w:hAnsi="Times New Roman" w:cs="Times New Roman"/>
          <w:color w:val="000000" w:themeColor="text1"/>
          <w:sz w:val="28"/>
          <w:szCs w:val="28"/>
        </w:rPr>
        <w:t>, левитация, медиумизм</w:t>
      </w:r>
      <w:r w:rsidR="001C0EE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67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9744D" w:rsidRDefault="005947CA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A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"Учитель,</w:t>
      </w:r>
      <w:r w:rsidR="006A7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обладатели этих способностей </w:t>
      </w:r>
      <w:proofErr w:type="spellStart"/>
      <w:r w:rsidR="006A7B33">
        <w:rPr>
          <w:rFonts w:ascii="Times New Roman" w:hAnsi="Times New Roman" w:cs="Times New Roman"/>
          <w:color w:val="000000" w:themeColor="text1"/>
          <w:sz w:val="28"/>
          <w:szCs w:val="28"/>
        </w:rPr>
        <w:t>высокодуховные</w:t>
      </w:r>
      <w:proofErr w:type="spellEnd"/>
      <w:r w:rsidR="006A7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</w:p>
    <w:p w:rsidR="00D2389F" w:rsidRDefault="00347A43" w:rsidP="001C0E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A43">
        <w:rPr>
          <w:rFonts w:ascii="Times New Roman" w:hAnsi="Times New Roman" w:cs="Times New Roman"/>
          <w:color w:val="7030A0"/>
          <w:sz w:val="28"/>
          <w:szCs w:val="28"/>
        </w:rPr>
        <w:t>Учитель отвечает: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237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духовному развитию </w:t>
      </w:r>
      <w:proofErr w:type="spellStart"/>
      <w:r w:rsidR="00237F61">
        <w:rPr>
          <w:rFonts w:ascii="Times New Roman" w:hAnsi="Times New Roman" w:cs="Times New Roman"/>
          <w:color w:val="000000" w:themeColor="text1"/>
          <w:sz w:val="28"/>
          <w:szCs w:val="28"/>
        </w:rPr>
        <w:t>сверхспособности</w:t>
      </w:r>
      <w:proofErr w:type="spellEnd"/>
      <w:r w:rsidR="00237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имеют никакого отношения</w:t>
      </w:r>
      <w:r w:rsidR="001C0EE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662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2FF" w:rsidRDefault="00D662FF" w:rsidP="00D662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A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"Учитель,</w:t>
      </w:r>
      <w:r w:rsidR="0047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какова природа </w:t>
      </w:r>
      <w:proofErr w:type="spellStart"/>
      <w:r w:rsidR="00476484">
        <w:rPr>
          <w:rFonts w:ascii="Times New Roman" w:hAnsi="Times New Roman" w:cs="Times New Roman"/>
          <w:color w:val="000000" w:themeColor="text1"/>
          <w:sz w:val="28"/>
          <w:szCs w:val="28"/>
        </w:rPr>
        <w:t>сверхспособностей</w:t>
      </w:r>
      <w:proofErr w:type="spellEnd"/>
      <w:r w:rsidR="0047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почему она не является показателем духовности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</w:p>
    <w:p w:rsidR="00D662FF" w:rsidRPr="00B2747F" w:rsidRDefault="00D662FF" w:rsidP="001C0E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A43">
        <w:rPr>
          <w:rFonts w:ascii="Times New Roman" w:hAnsi="Times New Roman" w:cs="Times New Roman"/>
          <w:color w:val="7030A0"/>
          <w:sz w:val="28"/>
          <w:szCs w:val="28"/>
        </w:rPr>
        <w:t>Учитель отвечает: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AE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очередь, тебе необходимо понять, что все </w:t>
      </w:r>
      <w:proofErr w:type="spellStart"/>
      <w:r w:rsidR="00AE68E9">
        <w:rPr>
          <w:rFonts w:ascii="Times New Roman" w:hAnsi="Times New Roman" w:cs="Times New Roman"/>
          <w:color w:val="000000" w:themeColor="text1"/>
          <w:sz w:val="28"/>
          <w:szCs w:val="28"/>
        </w:rPr>
        <w:t>сверхспособности</w:t>
      </w:r>
      <w:proofErr w:type="spellEnd"/>
      <w:r w:rsidR="00AE68E9">
        <w:rPr>
          <w:rFonts w:ascii="Times New Roman" w:hAnsi="Times New Roman" w:cs="Times New Roman"/>
          <w:color w:val="000000" w:themeColor="text1"/>
          <w:sz w:val="28"/>
          <w:szCs w:val="28"/>
        </w:rPr>
        <w:t>, как и обычные способности – это всего лишь умения человека. Здесь нет никакой мистики или божественного вмешательства</w:t>
      </w:r>
      <w:proofErr w:type="gramStart"/>
      <w:r w:rsidR="00AE68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E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спросить у ясновидящего как он видит, то </w:t>
      </w:r>
      <w:proofErr w:type="gramStart"/>
      <w:r w:rsidR="005A7790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proofErr w:type="gramEnd"/>
      <w:r w:rsidR="005A7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вероятно ответит, что просто умеет. </w:t>
      </w:r>
      <w:proofErr w:type="spellStart"/>
      <w:r w:rsidR="005A7790">
        <w:rPr>
          <w:rFonts w:ascii="Times New Roman" w:hAnsi="Times New Roman" w:cs="Times New Roman"/>
          <w:color w:val="000000" w:themeColor="text1"/>
          <w:sz w:val="28"/>
          <w:szCs w:val="28"/>
        </w:rPr>
        <w:t>Сверхспособности</w:t>
      </w:r>
      <w:proofErr w:type="spellEnd"/>
      <w:r w:rsidR="00C76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развивать и тренировать</w:t>
      </w:r>
      <w:r w:rsidR="0083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 тому, как мы тренируем физическое тело. </w:t>
      </w:r>
      <w:r w:rsidR="005A7790">
        <w:rPr>
          <w:rFonts w:ascii="Times New Roman" w:hAnsi="Times New Roman" w:cs="Times New Roman"/>
          <w:color w:val="000000" w:themeColor="text1"/>
          <w:sz w:val="28"/>
          <w:szCs w:val="28"/>
        </w:rPr>
        <w:t>Ввиду некоторых внутренних особенностей разных людей кому-то это удаётся лучше, а кому-то хуже</w:t>
      </w:r>
      <w:proofErr w:type="gramStart"/>
      <w:r w:rsidR="005A7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="005A7790">
        <w:rPr>
          <w:rFonts w:ascii="Times New Roman" w:hAnsi="Times New Roman" w:cs="Times New Roman"/>
          <w:color w:val="000000" w:themeColor="text1"/>
          <w:sz w:val="28"/>
          <w:szCs w:val="28"/>
        </w:rPr>
        <w:t>Здесь успех зависит от желания, воли и соответствующего окружения, т.е</w:t>
      </w:r>
      <w:r w:rsidR="00737B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7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школы.</w:t>
      </w:r>
      <w:r w:rsidR="001F5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1F57CD" w:rsidRPr="001F5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7CD">
        <w:rPr>
          <w:rFonts w:ascii="Times New Roman" w:hAnsi="Times New Roman" w:cs="Times New Roman"/>
          <w:color w:val="000000" w:themeColor="text1"/>
          <w:sz w:val="28"/>
          <w:szCs w:val="28"/>
        </w:rPr>
        <w:t>главное, что здесь стоит заметить – это факт того, что область применения самих этих способностей явно или скрыто, но всё-таки направлена на обеспечение эгоистического аппетита как самих экстрасенсов, так и их клиентов</w:t>
      </w:r>
      <w:proofErr w:type="gramStart"/>
      <w:r w:rsidR="001F5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="00C2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определённые законы существования человека и общества, также имеется человеческий эгоизм, который не желает выходить из состояния самоволия (тщеславия), который с удовольствием ищет лёгких путей существования </w:t>
      </w:r>
      <w:proofErr w:type="gramStart"/>
      <w:r w:rsidR="00C22A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C2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2A76">
        <w:rPr>
          <w:rFonts w:ascii="Times New Roman" w:hAnsi="Times New Roman" w:cs="Times New Roman"/>
          <w:color w:val="000000" w:themeColor="text1"/>
          <w:sz w:val="28"/>
          <w:szCs w:val="28"/>
        </w:rPr>
        <w:t>миру</w:t>
      </w:r>
      <w:proofErr w:type="gramEnd"/>
      <w:r w:rsidR="00C2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удовлетворения себя особым образом. </w:t>
      </w:r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работает закон природы «</w:t>
      </w:r>
      <w:proofErr w:type="gramStart"/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>скрытое</w:t>
      </w:r>
      <w:proofErr w:type="gramEnd"/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притягивает, а раскрытое отдаляет». Всё тайное и скрытое привлекает человека ощущением особенности, потому что эгоизм в человеке растёт только за счёт придания себе особенности, поэтому </w:t>
      </w:r>
      <w:proofErr w:type="spellStart"/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>сверхспособности</w:t>
      </w:r>
      <w:proofErr w:type="spellEnd"/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нечто особенное, взращивают это чувство. В отличие от этого, духовное развитие подразумевает под собой освобождение от влияния эгоизма и чувства собственной особенности. Поэтому если у духовного учителя и есть т.н. </w:t>
      </w:r>
      <w:proofErr w:type="spellStart"/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>сверхспособности</w:t>
      </w:r>
      <w:proofErr w:type="spellEnd"/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>, то он их всячески скрывает</w:t>
      </w:r>
      <w:r w:rsidR="00FD5924">
        <w:rPr>
          <w:rFonts w:ascii="Times New Roman" w:hAnsi="Times New Roman" w:cs="Times New Roman"/>
          <w:color w:val="000000" w:themeColor="text1"/>
          <w:sz w:val="28"/>
          <w:szCs w:val="28"/>
        </w:rPr>
        <w:t>. Это</w:t>
      </w:r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</w:t>
      </w:r>
      <w:r w:rsidR="00FD59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целью и смыслом его жизни является передача окружающим его людям осознани</w:t>
      </w:r>
      <w:r w:rsidR="00FD592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законов мироздания, осознани</w:t>
      </w:r>
      <w:r w:rsidR="00FD592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смысла жизни</w:t>
      </w:r>
      <w:r w:rsidR="00FD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аналогичных вещей</w:t>
      </w:r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>, а не усиление их эгоистической приспособляемости, и не обучение их тому</w:t>
      </w:r>
      <w:r w:rsidR="00FD59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1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обмануть законы природы или их всячески обойти</w:t>
      </w:r>
      <w:r w:rsidR="00967D89">
        <w:rPr>
          <w:rFonts w:ascii="Times New Roman" w:hAnsi="Times New Roman" w:cs="Times New Roman"/>
          <w:color w:val="000000" w:themeColor="text1"/>
          <w:sz w:val="28"/>
          <w:szCs w:val="28"/>
        </w:rPr>
        <w:t>!!!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sectPr w:rsidR="00D662FF" w:rsidRPr="00B2747F" w:rsidSect="00FE528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B72"/>
    <w:rsid w:val="00031BD7"/>
    <w:rsid w:val="000906C1"/>
    <w:rsid w:val="000B0C24"/>
    <w:rsid w:val="000B5DB7"/>
    <w:rsid w:val="000B6BBB"/>
    <w:rsid w:val="000F11B9"/>
    <w:rsid w:val="00105065"/>
    <w:rsid w:val="001104A3"/>
    <w:rsid w:val="0011493B"/>
    <w:rsid w:val="001348A8"/>
    <w:rsid w:val="001B1970"/>
    <w:rsid w:val="001C0EEE"/>
    <w:rsid w:val="001D5AF1"/>
    <w:rsid w:val="001F57CD"/>
    <w:rsid w:val="002235AB"/>
    <w:rsid w:val="00237F61"/>
    <w:rsid w:val="002E5266"/>
    <w:rsid w:val="002E7FC4"/>
    <w:rsid w:val="00347A43"/>
    <w:rsid w:val="003A1E57"/>
    <w:rsid w:val="004421F3"/>
    <w:rsid w:val="00476484"/>
    <w:rsid w:val="004A4E99"/>
    <w:rsid w:val="004C15F9"/>
    <w:rsid w:val="004E32D1"/>
    <w:rsid w:val="00516017"/>
    <w:rsid w:val="005666EB"/>
    <w:rsid w:val="005947CA"/>
    <w:rsid w:val="005A7790"/>
    <w:rsid w:val="0061657C"/>
    <w:rsid w:val="00632C18"/>
    <w:rsid w:val="006A7B33"/>
    <w:rsid w:val="006C3A60"/>
    <w:rsid w:val="006D1059"/>
    <w:rsid w:val="006F2836"/>
    <w:rsid w:val="007143BF"/>
    <w:rsid w:val="00737B67"/>
    <w:rsid w:val="00767218"/>
    <w:rsid w:val="007C2D58"/>
    <w:rsid w:val="0083780A"/>
    <w:rsid w:val="008424F4"/>
    <w:rsid w:val="008827BC"/>
    <w:rsid w:val="00897221"/>
    <w:rsid w:val="008C131F"/>
    <w:rsid w:val="008E47C8"/>
    <w:rsid w:val="0090767A"/>
    <w:rsid w:val="00967D89"/>
    <w:rsid w:val="009C3F38"/>
    <w:rsid w:val="009D0D9B"/>
    <w:rsid w:val="00A1669E"/>
    <w:rsid w:val="00A203E6"/>
    <w:rsid w:val="00A8793E"/>
    <w:rsid w:val="00AD26FE"/>
    <w:rsid w:val="00AE68E9"/>
    <w:rsid w:val="00B02810"/>
    <w:rsid w:val="00B2747F"/>
    <w:rsid w:val="00B85D76"/>
    <w:rsid w:val="00B92402"/>
    <w:rsid w:val="00BF6B79"/>
    <w:rsid w:val="00C07CB9"/>
    <w:rsid w:val="00C108FD"/>
    <w:rsid w:val="00C22A76"/>
    <w:rsid w:val="00C339EA"/>
    <w:rsid w:val="00C40CA7"/>
    <w:rsid w:val="00C52666"/>
    <w:rsid w:val="00C76704"/>
    <w:rsid w:val="00CD1276"/>
    <w:rsid w:val="00D2389F"/>
    <w:rsid w:val="00D27B72"/>
    <w:rsid w:val="00D662FF"/>
    <w:rsid w:val="00DC082A"/>
    <w:rsid w:val="00DC6362"/>
    <w:rsid w:val="00E57088"/>
    <w:rsid w:val="00E62642"/>
    <w:rsid w:val="00E77A6F"/>
    <w:rsid w:val="00E936B7"/>
    <w:rsid w:val="00EC311F"/>
    <w:rsid w:val="00EE073B"/>
    <w:rsid w:val="00F1788B"/>
    <w:rsid w:val="00F560E9"/>
    <w:rsid w:val="00F9744D"/>
    <w:rsid w:val="00FA30A0"/>
    <w:rsid w:val="00FC7F23"/>
    <w:rsid w:val="00FD5924"/>
    <w:rsid w:val="00F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DarioS</dc:creator>
  <cp:keywords/>
  <dc:description/>
  <cp:lastModifiedBy>USER</cp:lastModifiedBy>
  <cp:revision>81</cp:revision>
  <dcterms:created xsi:type="dcterms:W3CDTF">2019-03-23T11:19:00Z</dcterms:created>
  <dcterms:modified xsi:type="dcterms:W3CDTF">2019-07-01T10:01:00Z</dcterms:modified>
</cp:coreProperties>
</file>